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0B" w:rsidRDefault="00BF14C6" w:rsidP="00862C0B">
      <w:r>
        <w:rPr>
          <w:noProof/>
          <w:lang w:eastAsia="en-GB"/>
        </w:rPr>
        <w:drawing>
          <wp:inline distT="0" distB="0" distL="0" distR="0">
            <wp:extent cx="2443942" cy="108481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m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42" cy="10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0B" w:rsidRDefault="00862C0B" w:rsidP="00862C0B"/>
    <w:p w:rsidR="00592B79" w:rsidRDefault="00592B79" w:rsidP="006A758C">
      <w:pPr>
        <w:pStyle w:val="Heading1"/>
        <w:tabs>
          <w:tab w:val="center" w:pos="4513"/>
        </w:tabs>
        <w:spacing w:before="120" w:after="120" w:line="240" w:lineRule="auto"/>
      </w:pPr>
      <w:r>
        <w:t>T</w:t>
      </w:r>
      <w:r w:rsidR="00E64348">
        <w:t>ownley School and Pre-School T</w:t>
      </w:r>
      <w:r>
        <w:t>eacher Main Pay Range Job Description</w:t>
      </w:r>
    </w:p>
    <w:p w:rsidR="00592B79" w:rsidRPr="00592B79" w:rsidRDefault="00592B79" w:rsidP="00592B79">
      <w:pPr>
        <w:spacing w:after="0" w:line="240" w:lineRule="auto"/>
        <w:rPr>
          <w:rFonts w:cstheme="minorHAnsi"/>
          <w:i/>
          <w:color w:val="63666A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92B79">
        <w:rPr>
          <w:rFonts w:cstheme="minorHAnsi"/>
          <w:i/>
          <w:color w:val="63666A"/>
        </w:rPr>
        <w:t>This school is committed to safeguarding and promoting the welfare of children and young people and requires all staff to share this commitment.</w:t>
      </w:r>
    </w:p>
    <w:p w:rsidR="00592B79" w:rsidRPr="00592B79" w:rsidRDefault="00592B79" w:rsidP="00592B79">
      <w:pPr>
        <w:spacing w:after="0" w:line="240" w:lineRule="auto"/>
        <w:rPr>
          <w:rFonts w:cstheme="minorHAnsi"/>
          <w:i/>
          <w:color w:val="4A442A" w:themeColor="background2" w:themeShade="40"/>
        </w:rPr>
      </w:pPr>
    </w:p>
    <w:p w:rsidR="00592B79" w:rsidRDefault="00592B79" w:rsidP="00592B79">
      <w:r>
        <w:t>As a Main Pay Range T</w:t>
      </w:r>
      <w:r w:rsidRPr="00B104CB">
        <w:t xml:space="preserve">eacher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</w:p>
    <w:p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Health, safety and discipline</w:t>
      </w:r>
    </w:p>
    <w:p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:rsidR="00592B79" w:rsidRPr="00203E99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lastRenderedPageBreak/>
        <w:t>Management of staff and resources</w:t>
      </w:r>
    </w:p>
    <w:p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:rsidR="00592B79" w:rsidRPr="00203E99" w:rsidRDefault="00592B79" w:rsidP="00592B79">
      <w:pPr>
        <w:pStyle w:val="Section-Level2"/>
      </w:pPr>
      <w:r w:rsidRPr="00203E99">
        <w:t xml:space="preserve">Contribute to the recruitment, selection, appointment and professional development of other teachers and support staff. </w:t>
      </w:r>
    </w:p>
    <w:p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:rsidR="00592B79" w:rsidRDefault="00592B79" w:rsidP="004B111D">
      <w:pPr>
        <w:spacing w:before="240"/>
      </w:pPr>
      <w:r w:rsidRPr="00B104CB">
        <w:rPr>
          <w:bCs/>
          <w:color w:val="000000"/>
        </w:rPr>
        <w:t xml:space="preserve">Specific </w:t>
      </w:r>
      <w:r>
        <w:rPr>
          <w:bCs/>
          <w:color w:val="000000"/>
        </w:rPr>
        <w:t>details of the</w:t>
      </w:r>
      <w:r w:rsidRPr="00B104CB">
        <w:rPr>
          <w:bCs/>
          <w:color w:val="000000"/>
        </w:rPr>
        <w:t xml:space="preserve"> accountabilities (</w:t>
      </w:r>
      <w:r w:rsidR="00E169CB" w:rsidRPr="00B104CB">
        <w:rPr>
          <w:bCs/>
          <w:color w:val="000000"/>
        </w:rPr>
        <w:t>e.g.</w:t>
      </w:r>
      <w:r w:rsidRPr="00B104CB">
        <w:rPr>
          <w:bCs/>
          <w:color w:val="000000"/>
        </w:rPr>
        <w:t xml:space="preserve"> the allocated </w:t>
      </w:r>
      <w:r w:rsidRPr="00B104CB">
        <w:t xml:space="preserve">curriculum and/or pupil development accountability under paragraph 2.2 above) </w:t>
      </w:r>
      <w:bookmarkStart w:id="0" w:name="_GoBack"/>
      <w:bookmarkEnd w:id="0"/>
      <w:r w:rsidRPr="00B104CB">
        <w:t>should be recorded below and reviewed annually by the appraiser.</w:t>
      </w:r>
    </w:p>
    <w:p w:rsidR="00592B79" w:rsidRPr="00203E99" w:rsidRDefault="00592B79" w:rsidP="00592B79">
      <w:pPr>
        <w:rPr>
          <w:szCs w:val="20"/>
        </w:rPr>
      </w:pPr>
      <w:r w:rsidRPr="00ED1698">
        <w:t xml:space="preserve">This job description and related documents provides the standards and framework for Performance Management Objectives </w:t>
      </w:r>
      <w:r>
        <w:t xml:space="preserve">for a Main Pay Range Teacher </w:t>
      </w:r>
      <w:r w:rsidRPr="00ED1698">
        <w:t xml:space="preserve">which will be set under the </w:t>
      </w:r>
      <w:r w:rsidR="00E169CB">
        <w:t>S</w:t>
      </w:r>
      <w:r w:rsidRPr="00ED1698">
        <w:t xml:space="preserve">chool’s Appraisal Policy before, or as soon as practicable after, the start of each appraisal period. </w:t>
      </w:r>
      <w:r w:rsidR="00E169CB">
        <w:t>The objectives set will be specific, m</w:t>
      </w:r>
      <w:r w:rsidRPr="00ED1698">
        <w:t xml:space="preserve">easurable, </w:t>
      </w:r>
      <w:r w:rsidR="00E169CB">
        <w:t>achievable, realistic and t</w:t>
      </w:r>
      <w:r w:rsidRPr="00ED1698">
        <w:t xml:space="preserve">ime-bound and will be appropriate to the </w:t>
      </w:r>
      <w:r>
        <w:t>teacher</w:t>
      </w:r>
      <w:r w:rsidRPr="00ED1698">
        <w:t>’s</w:t>
      </w:r>
      <w:r w:rsidR="003764F3">
        <w:t xml:space="preserve"> role and level of experience. </w:t>
      </w:r>
      <w:r w:rsidRPr="00ED1698">
        <w:t xml:space="preserve">The appraiser and </w:t>
      </w:r>
      <w:r>
        <w:t>appraisee</w:t>
      </w:r>
      <w:r w:rsidRPr="00ED1698">
        <w:t xml:space="preserve"> will seek to agree the objectives but, if that is not possible, the appraiser </w:t>
      </w:r>
      <w:r w:rsidR="003764F3">
        <w:t xml:space="preserve">will determine the objectives. </w:t>
      </w:r>
      <w:r w:rsidRPr="00ED1698">
        <w:t xml:space="preserve">Objectives may be revised if circumstances change. The objectives set for each </w:t>
      </w:r>
      <w:r>
        <w:t>teacher</w:t>
      </w:r>
      <w:r w:rsidRPr="00ED1698">
        <w:t xml:space="preserve"> will, </w:t>
      </w:r>
      <w:r w:rsidR="00E169CB">
        <w:t>if achieved, contribute to the S</w:t>
      </w:r>
      <w:r w:rsidRPr="00ED1698">
        <w:t>c</w:t>
      </w:r>
      <w:r w:rsidR="00E169CB">
        <w:t>hool’s plans for improving the S</w:t>
      </w:r>
      <w:r w:rsidRPr="00ED1698">
        <w:t>chool’s educational provision and performance and improving the educational o</w:t>
      </w:r>
      <w:r w:rsidR="00E169CB">
        <w:t>pportunities of pupils at that S</w:t>
      </w:r>
      <w:r w:rsidRPr="00ED1698">
        <w:t>chool.</w:t>
      </w:r>
    </w:p>
    <w:p w:rsidR="00592B79" w:rsidRPr="002B42B3" w:rsidRDefault="00592B79" w:rsidP="00592B79">
      <w:pPr>
        <w:pStyle w:val="Section-Level1"/>
        <w:keepLines/>
        <w:numPr>
          <w:ilvl w:val="0"/>
          <w:numId w:val="0"/>
        </w:numPr>
        <w:ind w:left="360"/>
        <w:outlineLvl w:val="1"/>
      </w:pPr>
    </w:p>
    <w:sectPr w:rsidR="00592B79" w:rsidRPr="002B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425E04"/>
    <w:rsid w:val="004B111D"/>
    <w:rsid w:val="004F13B0"/>
    <w:rsid w:val="00592B79"/>
    <w:rsid w:val="006A758C"/>
    <w:rsid w:val="006D21F9"/>
    <w:rsid w:val="006D37E2"/>
    <w:rsid w:val="00714716"/>
    <w:rsid w:val="00733087"/>
    <w:rsid w:val="0074087B"/>
    <w:rsid w:val="00751C38"/>
    <w:rsid w:val="00753481"/>
    <w:rsid w:val="007E4F8B"/>
    <w:rsid w:val="00862C0B"/>
    <w:rsid w:val="00886BBB"/>
    <w:rsid w:val="008A38F2"/>
    <w:rsid w:val="008A3AF8"/>
    <w:rsid w:val="00953B20"/>
    <w:rsid w:val="00A02B3D"/>
    <w:rsid w:val="00A548B8"/>
    <w:rsid w:val="00A74AE6"/>
    <w:rsid w:val="00B0282F"/>
    <w:rsid w:val="00B272EF"/>
    <w:rsid w:val="00B45E88"/>
    <w:rsid w:val="00B67959"/>
    <w:rsid w:val="00BE12DC"/>
    <w:rsid w:val="00BE20FF"/>
    <w:rsid w:val="00BE6F79"/>
    <w:rsid w:val="00BF14C6"/>
    <w:rsid w:val="00C0629F"/>
    <w:rsid w:val="00CF38BA"/>
    <w:rsid w:val="00CF5EBD"/>
    <w:rsid w:val="00D9140C"/>
    <w:rsid w:val="00DA3975"/>
    <w:rsid w:val="00DE1899"/>
    <w:rsid w:val="00E169CB"/>
    <w:rsid w:val="00E5650F"/>
    <w:rsid w:val="00E64348"/>
    <w:rsid w:val="00EA6FD6"/>
    <w:rsid w:val="00EC2AF5"/>
    <w:rsid w:val="00ED25C4"/>
    <w:rsid w:val="00EF50E1"/>
    <w:rsid w:val="00F3002F"/>
    <w:rsid w:val="00F30F88"/>
    <w:rsid w:val="00F54EA6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2C6A"/>
  <w15:docId w15:val="{05FACE7B-5FCD-4669-B819-2A22D7E6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3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11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11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atting\Advice%20note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1" ma:contentTypeDescription="Create a new document." ma:contentTypeScope="" ma:versionID="876304620e95c44423df586f2b259b64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2d674474f6ed3b20a301070b59ce0fc3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84DC3-C666-40F5-A29D-173A71DE97D7}"/>
</file>

<file path=customXml/itemProps2.xml><?xml version="1.0" encoding="utf-8"?>
<ds:datastoreItem xmlns:ds="http://schemas.openxmlformats.org/officeDocument/2006/customXml" ds:itemID="{56EB8F6F-AE4A-48B2-A918-B3DCDE56ADC4}"/>
</file>

<file path=customXml/itemProps3.xml><?xml version="1.0" encoding="utf-8"?>
<ds:datastoreItem xmlns:ds="http://schemas.openxmlformats.org/officeDocument/2006/customXml" ds:itemID="{37A3AD62-4D0F-434F-B8A1-A2C78589FDDC}"/>
</file>

<file path=docProps/app.xml><?xml version="1.0" encoding="utf-8"?>
<Properties xmlns="http://schemas.openxmlformats.org/officeDocument/2006/extended-properties" xmlns:vt="http://schemas.openxmlformats.org/officeDocument/2006/docPropsVTypes">
  <Template>Advice note template 2016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Maria-Anne Higgins</cp:lastModifiedBy>
  <cp:revision>2</cp:revision>
  <cp:lastPrinted>2016-05-26T11:20:00Z</cp:lastPrinted>
  <dcterms:created xsi:type="dcterms:W3CDTF">2019-04-02T17:56:00Z</dcterms:created>
  <dcterms:modified xsi:type="dcterms:W3CDTF">2019-04-02T17:56:00Z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</Properties>
</file>